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6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Аннотация к рабочей программе по математике 1 - 4 классы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В соответствии с Федеральным базисным учебным планом учебный предмет «Математика» вводится как </w:t>
      </w:r>
      <w:r w:rsidRPr="00C40B63">
        <w:rPr>
          <w:i/>
          <w:iCs/>
          <w:color w:val="000000"/>
          <w:sz w:val="28"/>
          <w:szCs w:val="28"/>
        </w:rPr>
        <w:t>обязательный </w:t>
      </w:r>
      <w:r w:rsidRPr="00C40B63">
        <w:rPr>
          <w:color w:val="000000"/>
          <w:sz w:val="28"/>
          <w:szCs w:val="28"/>
        </w:rPr>
        <w:t>компонент.</w:t>
      </w:r>
    </w:p>
    <w:p w:rsidR="00634B16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авторской программы «Математика» </w:t>
      </w:r>
      <w:proofErr w:type="spellStart"/>
      <w:r w:rsidRPr="00C40B63">
        <w:rPr>
          <w:color w:val="000000"/>
          <w:sz w:val="28"/>
          <w:szCs w:val="28"/>
        </w:rPr>
        <w:t>М.И.Моро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М.А.Бантовой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Г.В.Бельтюковой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С.И.Волковой</w:t>
      </w:r>
      <w:proofErr w:type="spellEnd"/>
      <w:r w:rsidRPr="00C40B63">
        <w:rPr>
          <w:color w:val="000000"/>
          <w:sz w:val="28"/>
          <w:szCs w:val="28"/>
        </w:rPr>
        <w:t xml:space="preserve">, </w:t>
      </w:r>
      <w:proofErr w:type="spellStart"/>
      <w:r w:rsidRPr="00C40B63">
        <w:rPr>
          <w:color w:val="000000"/>
          <w:sz w:val="28"/>
          <w:szCs w:val="28"/>
        </w:rPr>
        <w:t>С.В.Степановой</w:t>
      </w:r>
      <w:proofErr w:type="spellEnd"/>
      <w:r w:rsidRPr="00C40B63">
        <w:rPr>
          <w:color w:val="000000"/>
          <w:sz w:val="28"/>
          <w:szCs w:val="28"/>
        </w:rPr>
        <w:t xml:space="preserve">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  <w:sz w:val="28"/>
          <w:szCs w:val="28"/>
        </w:rPr>
        <w:t>У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Лицей №9</w:t>
      </w:r>
      <w:r w:rsidRPr="00C40B63">
        <w:rPr>
          <w:color w:val="000000"/>
          <w:sz w:val="28"/>
          <w:szCs w:val="28"/>
        </w:rPr>
        <w:t>»</w:t>
      </w:r>
      <w:proofErr w:type="gramEnd"/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Основными </w:t>
      </w:r>
      <w:r w:rsidRPr="00C40B63">
        <w:rPr>
          <w:b/>
          <w:bCs/>
          <w:color w:val="000000"/>
          <w:sz w:val="28"/>
          <w:szCs w:val="28"/>
        </w:rPr>
        <w:t>целями </w:t>
      </w:r>
      <w:r w:rsidRPr="00C40B63">
        <w:rPr>
          <w:color w:val="000000"/>
          <w:sz w:val="28"/>
          <w:szCs w:val="28"/>
        </w:rPr>
        <w:t>начального обучения математике являются: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интереса к математике, стремления использовать математические знания в повседневной жизни.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lastRenderedPageBreak/>
        <w:t>Программа определяет ряд </w:t>
      </w:r>
      <w:r w:rsidRPr="00C40B63">
        <w:rPr>
          <w:b/>
          <w:bCs/>
          <w:color w:val="000000"/>
          <w:sz w:val="28"/>
          <w:szCs w:val="28"/>
        </w:rPr>
        <w:t>задач</w:t>
      </w:r>
      <w:r w:rsidRPr="00C40B63">
        <w:rPr>
          <w:color w:val="000000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пространственного воображения;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математической речи;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умения вести поиск информации и работать с ней;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первоначальных представлений о компьютерной грамотности;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познавательных способностей;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воспитание стремления к расширению математических знаний;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критичности мышления;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Для реализации программного материала используются учебники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1. Моро М.И., Волкова С.И., Степанова С.В. Математика, 1 класс. В 2 ч.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2. Моро М.И., Волкова С.И., Степанова С.В. Математика, 2 класс. В 2 ч.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3. Моро М.И., Волкова С.И., Степанова С.В. Математика, 3 класс. В 2 ч.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4. Моро М.И., Волкова С.И., Степанова С.В. Математика, 4 класс. В 2 ч.</w:t>
      </w: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34B16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На изучение математики в каждом классе начальной школы отводится по 4 ч в неделю. Курс рассчитан на 540 часов: в 1 классе - 132 часа, по 4 часа 33 учебные недели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>,</w:t>
      </w:r>
      <w:proofErr w:type="gramEnd"/>
      <w:r w:rsidRPr="00C40B63">
        <w:rPr>
          <w:color w:val="000000"/>
          <w:sz w:val="28"/>
          <w:szCs w:val="28"/>
        </w:rPr>
        <w:t xml:space="preserve"> во 2 -</w:t>
      </w:r>
      <w:r>
        <w:rPr>
          <w:color w:val="000000"/>
          <w:sz w:val="28"/>
          <w:szCs w:val="28"/>
        </w:rPr>
        <w:t>3 классах-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170часов,</w:t>
      </w:r>
      <w:r w:rsidRPr="001958F0"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5 часов 34 учебные недели, в </w:t>
      </w:r>
      <w:r w:rsidRPr="00C40B63">
        <w:rPr>
          <w:color w:val="000000"/>
          <w:sz w:val="28"/>
          <w:szCs w:val="28"/>
        </w:rPr>
        <w:t>4 классах –136 часов, по 4 часа 34 учебные недели в каждом классе</w:t>
      </w:r>
      <w:r>
        <w:rPr>
          <w:color w:val="000000"/>
          <w:sz w:val="28"/>
          <w:szCs w:val="28"/>
        </w:rPr>
        <w:t>.</w:t>
      </w:r>
    </w:p>
    <w:p w:rsidR="00634B16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34B16" w:rsidRPr="00C40B63" w:rsidRDefault="00634B16" w:rsidP="00634B1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8798D" w:rsidRPr="00634B16" w:rsidRDefault="0048798D" w:rsidP="00634B16">
      <w:bookmarkStart w:id="0" w:name="_GoBack"/>
      <w:bookmarkEnd w:id="0"/>
    </w:p>
    <w:sectPr w:rsidR="0048798D" w:rsidRPr="0063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A3"/>
    <w:rsid w:val="0048798D"/>
    <w:rsid w:val="00634B16"/>
    <w:rsid w:val="008D7EA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dcterms:created xsi:type="dcterms:W3CDTF">2019-03-15T03:17:00Z</dcterms:created>
  <dcterms:modified xsi:type="dcterms:W3CDTF">2019-03-15T03:17:00Z</dcterms:modified>
</cp:coreProperties>
</file>